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28E">
      <w:r>
        <w:t xml:space="preserve">                                                                                         УТВЕРЖДАЮ</w:t>
      </w:r>
    </w:p>
    <w:p w:rsidR="00000000" w:rsidRDefault="0078128E">
      <w:r>
        <w:t xml:space="preserve">                                                                                         Директор МБОУ Новокиевской СОШ</w:t>
      </w:r>
    </w:p>
    <w:p w:rsidR="00000000" w:rsidRDefault="0078128E">
      <w:r>
        <w:t xml:space="preserve">                                     </w:t>
      </w:r>
      <w:r>
        <w:t xml:space="preserve">                                                                                  Г.А.Рубан</w:t>
      </w:r>
    </w:p>
    <w:p w:rsidR="00000000" w:rsidRDefault="0078128E">
      <w:r>
        <w:t xml:space="preserve">                                                                                         01.09.2012г</w:t>
      </w:r>
    </w:p>
    <w:p w:rsidR="00000000" w:rsidRDefault="0078128E"/>
    <w:p w:rsidR="00000000" w:rsidRDefault="0078128E">
      <w:pPr>
        <w:rPr>
          <w:b/>
        </w:rPr>
      </w:pPr>
      <w:r>
        <w:rPr>
          <w:b/>
        </w:rPr>
        <w:t>План мероприятий по питанию с детьми и родителями МБОУ Новокие</w:t>
      </w:r>
      <w:r>
        <w:rPr>
          <w:b/>
        </w:rPr>
        <w:t>вской СОШ</w:t>
      </w:r>
    </w:p>
    <w:p w:rsidR="00000000" w:rsidRDefault="0078128E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b/>
        </w:rPr>
        <w:t>на 2012-2013учебный год</w:t>
      </w:r>
    </w:p>
    <w:p w:rsidR="00000000" w:rsidRDefault="0078128E"/>
    <w:tbl>
      <w:tblPr>
        <w:tblW w:w="0" w:type="auto"/>
        <w:tblInd w:w="-10" w:type="dxa"/>
        <w:tblLayout w:type="fixed"/>
        <w:tblLook w:val="0000"/>
      </w:tblPr>
      <w:tblGrid>
        <w:gridCol w:w="828"/>
        <w:gridCol w:w="3513"/>
        <w:gridCol w:w="1401"/>
        <w:gridCol w:w="2646"/>
        <w:gridCol w:w="1203"/>
      </w:tblGrid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№ 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Название мероприятия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Дата проведения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ответственные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класс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Урок-фантазия «Витамины и наш организм»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сентябрь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.Выборнова В.И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Здоровое питание - здоровая</w:t>
            </w:r>
            <w:r>
              <w:t xml:space="preserve"> семья (праздник)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ноябрь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Лаптева., родители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2,4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Кулинарное путешествие по России(игра-соревнование)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март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Вожатые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1-4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Настольная игра «Плох обед, если хлеба нет»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апрель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Вдовенко А.В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3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5.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Конкурс загадок об овощах и фруктах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Вожатые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6.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Род</w:t>
            </w:r>
            <w:r>
              <w:t>ительское собрание «Правильное питание-залог здоровья ваших детей»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Лаптева Г.И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2,4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7.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Экскурсия в столовую « Где и как готовят пищу»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Выборнова В.И.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8.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Какую пищу можно найти на лугу и в лесу. Экскурсия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май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Вдовенко А.В., родители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3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9.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Разговор о правильном питании. Беседа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октябрь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Дробязко Т.Н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5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10.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Родительское собрание «Как сохранить здоровье ребёнка»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апрель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Хоружая И.Е..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6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Родительское собрание «Самые полезные советы»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январь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Трушкина Т.Г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7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Презентация «Берегись- еда!»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октяб</w:t>
            </w:r>
            <w:r>
              <w:t>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Островская И.А.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8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Конкурс «Национальные полезные блюда»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март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Сапрыкина В.В., обучающиеся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9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Конкурс «Национальные полезные блюда»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март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Абрамова Г.А.., обучающиеся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10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15.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Конкурс «Национальные полезные блюда»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май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Пономарёв П.В., обучающиеся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11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16.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Разговор о правильном питании. Презентация в ГПД, беседы, конкурсы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в течении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Хоружая И.Е., обучающиеся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1-4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17.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Общешкольное родительское собрание «Организация питания в ОУ»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сентябрь, декабрь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Директор школы Рубан Г.А., ответственная за питание  К</w:t>
            </w:r>
            <w:r>
              <w:t>узьменко О.А., председатель родительского комитета Филяк А.И.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1-11</w:t>
            </w:r>
          </w:p>
        </w:tc>
      </w:tr>
      <w:tr w:rsidR="0000000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18.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Работа по программам «Разговор о правильном питании»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>В течении 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t xml:space="preserve">Лаптева Г.И., Вдовенко А.В., Выборнова В.И., Хоружая И.Е., </w:t>
            </w:r>
            <w:r>
              <w:lastRenderedPageBreak/>
              <w:t>Трушкина Т.Г.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8128E">
            <w:pPr>
              <w:snapToGrid w:val="0"/>
            </w:pPr>
            <w:r>
              <w:lastRenderedPageBreak/>
              <w:t>01.06.13</w:t>
            </w:r>
          </w:p>
        </w:tc>
      </w:tr>
    </w:tbl>
    <w:p w:rsidR="0078128E" w:rsidRDefault="0078128E"/>
    <w:sectPr w:rsidR="0078128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83117"/>
    <w:rsid w:val="0078128E"/>
    <w:rsid w:val="00C8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УТВЕРЖДАЮ</dc:title>
  <dc:subject/>
  <dc:creator>User</dc:creator>
  <cp:keywords/>
  <cp:lastModifiedBy>АГА</cp:lastModifiedBy>
  <cp:revision>2</cp:revision>
  <cp:lastPrinted>1601-01-01T00:00:00Z</cp:lastPrinted>
  <dcterms:created xsi:type="dcterms:W3CDTF">2012-09-05T16:52:00Z</dcterms:created>
  <dcterms:modified xsi:type="dcterms:W3CDTF">2012-09-05T16:52:00Z</dcterms:modified>
</cp:coreProperties>
</file>